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54F" w:rsidRDefault="000C7A72">
      <w:bookmarkStart w:id="0" w:name="_GoBack"/>
      <w:bookmarkEnd w:id="0"/>
      <w:r>
        <w:t>Coding and Computational Thinking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290C1E" w:rsidTr="003E371B">
        <w:trPr>
          <w:trHeight w:val="1890"/>
        </w:trPr>
        <w:tc>
          <w:tcPr>
            <w:tcW w:w="1271" w:type="dxa"/>
          </w:tcPr>
          <w:p w:rsidR="00290C1E" w:rsidRDefault="00290C1E" w:rsidP="00290C1E">
            <w:r>
              <w:t>EYFS</w:t>
            </w:r>
          </w:p>
        </w:tc>
        <w:tc>
          <w:tcPr>
            <w:tcW w:w="7745" w:type="dxa"/>
          </w:tcPr>
          <w:p w:rsidR="00290C1E" w:rsidRDefault="00290C1E" w:rsidP="00290C1E">
            <w:r>
              <w:t>Control</w:t>
            </w:r>
          </w:p>
          <w:p w:rsidR="00290C1E" w:rsidRDefault="00290C1E" w:rsidP="00290C1E">
            <w:r>
              <w:t>Sensor (linked to ICT in the outside world)</w:t>
            </w:r>
          </w:p>
          <w:p w:rsidR="00290C1E" w:rsidRDefault="00290C1E" w:rsidP="00290C1E">
            <w:r>
              <w:t>Instruction</w:t>
            </w:r>
          </w:p>
          <w:p w:rsidR="00290C1E" w:rsidRDefault="00290C1E" w:rsidP="00290C1E">
            <w:r>
              <w:t>Button</w:t>
            </w:r>
          </w:p>
          <w:p w:rsidR="00290C1E" w:rsidRDefault="00290C1E" w:rsidP="00290C1E">
            <w:r>
              <w:t>Lever</w:t>
            </w:r>
          </w:p>
          <w:p w:rsidR="00290C1E" w:rsidRDefault="00290C1E" w:rsidP="00290C1E">
            <w:r>
              <w:t>Switch</w:t>
            </w:r>
          </w:p>
          <w:p w:rsidR="00290C1E" w:rsidRDefault="00290C1E" w:rsidP="00290C1E">
            <w:r>
              <w:t>Camera</w:t>
            </w:r>
          </w:p>
          <w:p w:rsidR="00290C1E" w:rsidRDefault="00290C1E" w:rsidP="00290C1E">
            <w:r>
              <w:t>ICT (Information Technology)</w:t>
            </w:r>
          </w:p>
        </w:tc>
      </w:tr>
      <w:tr w:rsidR="00290C1E" w:rsidTr="00E05756">
        <w:trPr>
          <w:trHeight w:val="547"/>
        </w:trPr>
        <w:tc>
          <w:tcPr>
            <w:tcW w:w="1271" w:type="dxa"/>
          </w:tcPr>
          <w:p w:rsidR="00290C1E" w:rsidRDefault="00290C1E" w:rsidP="00290C1E">
            <w:r>
              <w:t>KS1</w:t>
            </w:r>
          </w:p>
        </w:tc>
        <w:tc>
          <w:tcPr>
            <w:tcW w:w="7745" w:type="dxa"/>
          </w:tcPr>
          <w:p w:rsidR="00290C1E" w:rsidRDefault="00290C1E" w:rsidP="00290C1E">
            <w:r>
              <w:t>Test</w:t>
            </w:r>
          </w:p>
          <w:p w:rsidR="00290C1E" w:rsidRDefault="00290C1E" w:rsidP="00290C1E">
            <w:r>
              <w:t>Fix</w:t>
            </w:r>
          </w:p>
          <w:p w:rsidR="00290C1E" w:rsidRDefault="00290C1E" w:rsidP="00290C1E">
            <w:r>
              <w:t>Predict</w:t>
            </w:r>
          </w:p>
          <w:p w:rsidR="00290C1E" w:rsidRDefault="00290C1E" w:rsidP="00290C1E">
            <w:r>
              <w:t>Algorithm</w:t>
            </w:r>
          </w:p>
          <w:p w:rsidR="00290C1E" w:rsidRDefault="00290C1E" w:rsidP="00290C1E">
            <w:r>
              <w:t>Simulation</w:t>
            </w:r>
          </w:p>
          <w:p w:rsidR="00290C1E" w:rsidRDefault="00290C1E" w:rsidP="00290C1E">
            <w:r>
              <w:t>Duplicate</w:t>
            </w:r>
          </w:p>
          <w:p w:rsidR="00290C1E" w:rsidRDefault="00290C1E" w:rsidP="00290C1E">
            <w:r>
              <w:t>Repeat</w:t>
            </w:r>
          </w:p>
          <w:p w:rsidR="00290C1E" w:rsidRDefault="00290C1E" w:rsidP="00290C1E">
            <w:r>
              <w:t>Sensor</w:t>
            </w:r>
          </w:p>
        </w:tc>
      </w:tr>
      <w:tr w:rsidR="00290C1E" w:rsidTr="00AE2C89">
        <w:trPr>
          <w:trHeight w:val="547"/>
        </w:trPr>
        <w:tc>
          <w:tcPr>
            <w:tcW w:w="1271" w:type="dxa"/>
          </w:tcPr>
          <w:p w:rsidR="00290C1E" w:rsidRDefault="00290C1E" w:rsidP="00290C1E">
            <w:r>
              <w:t>Lower KS2</w:t>
            </w:r>
          </w:p>
        </w:tc>
        <w:tc>
          <w:tcPr>
            <w:tcW w:w="7745" w:type="dxa"/>
          </w:tcPr>
          <w:p w:rsidR="00290C1E" w:rsidRDefault="00290C1E" w:rsidP="00290C1E">
            <w:r>
              <w:t>Tinker</w:t>
            </w:r>
          </w:p>
          <w:p w:rsidR="00290C1E" w:rsidRDefault="00290C1E" w:rsidP="00290C1E">
            <w:r>
              <w:t>Debug</w:t>
            </w:r>
          </w:p>
          <w:p w:rsidR="00290C1E" w:rsidRDefault="00290C1E" w:rsidP="00290C1E">
            <w:r>
              <w:t>Virtual (&amp; Physical)</w:t>
            </w:r>
          </w:p>
          <w:p w:rsidR="00290C1E" w:rsidRDefault="00290C1E" w:rsidP="00290C1E">
            <w:r>
              <w:t>Sequence/Sequential</w:t>
            </w:r>
          </w:p>
          <w:p w:rsidR="00290C1E" w:rsidRDefault="00290C1E" w:rsidP="00290C1E">
            <w:r>
              <w:t>Variable (as a choice)</w:t>
            </w:r>
          </w:p>
          <w:p w:rsidR="00290C1E" w:rsidRDefault="00290C1E" w:rsidP="00290C1E">
            <w:r>
              <w:t>Input</w:t>
            </w:r>
          </w:p>
          <w:p w:rsidR="00290C1E" w:rsidRDefault="00290C1E" w:rsidP="00290C1E">
            <w:r>
              <w:t>Process</w:t>
            </w:r>
          </w:p>
          <w:p w:rsidR="00290C1E" w:rsidRDefault="00290C1E" w:rsidP="00290C1E">
            <w:r>
              <w:t>Output</w:t>
            </w:r>
          </w:p>
          <w:p w:rsidR="00290C1E" w:rsidRDefault="00290C1E" w:rsidP="00290C1E">
            <w:r>
              <w:t>Loop</w:t>
            </w:r>
          </w:p>
          <w:p w:rsidR="00290C1E" w:rsidRDefault="00290C1E" w:rsidP="00290C1E">
            <w:r>
              <w:t>Code</w:t>
            </w:r>
          </w:p>
          <w:p w:rsidR="00290C1E" w:rsidRDefault="00290C1E" w:rsidP="00290C1E">
            <w:r>
              <w:t>Programme</w:t>
            </w:r>
          </w:p>
          <w:p w:rsidR="00290C1E" w:rsidRDefault="00290C1E" w:rsidP="00290C1E">
            <w:r>
              <w:t xml:space="preserve">Run </w:t>
            </w:r>
          </w:p>
          <w:p w:rsidR="00290C1E" w:rsidRDefault="00290C1E" w:rsidP="00290C1E">
            <w:r>
              <w:t>Hardware</w:t>
            </w:r>
          </w:p>
          <w:p w:rsidR="00290C1E" w:rsidRDefault="00290C1E" w:rsidP="00290C1E">
            <w:r>
              <w:t>Software</w:t>
            </w:r>
          </w:p>
        </w:tc>
      </w:tr>
      <w:tr w:rsidR="00290C1E" w:rsidTr="000D307B">
        <w:tc>
          <w:tcPr>
            <w:tcW w:w="1271" w:type="dxa"/>
          </w:tcPr>
          <w:p w:rsidR="00290C1E" w:rsidRDefault="00290C1E" w:rsidP="00290C1E">
            <w:r>
              <w:t>Upper KS2</w:t>
            </w:r>
          </w:p>
        </w:tc>
        <w:tc>
          <w:tcPr>
            <w:tcW w:w="7745" w:type="dxa"/>
          </w:tcPr>
          <w:p w:rsidR="00290C1E" w:rsidRDefault="00290C1E" w:rsidP="00290C1E">
            <w:r>
              <w:t>Variable (as a change)</w:t>
            </w:r>
          </w:p>
          <w:p w:rsidR="00290C1E" w:rsidRDefault="00290C1E" w:rsidP="00290C1E">
            <w:r>
              <w:t>Trigger (related to input, process, output)</w:t>
            </w:r>
          </w:p>
          <w:p w:rsidR="00290C1E" w:rsidRDefault="00290C1E" w:rsidP="00290C1E">
            <w:r>
              <w:t>IF Statement</w:t>
            </w:r>
          </w:p>
          <w:p w:rsidR="00290C1E" w:rsidRDefault="00290C1E" w:rsidP="00290C1E">
            <w:r>
              <w:t>Forever loop</w:t>
            </w:r>
          </w:p>
          <w:p w:rsidR="00290C1E" w:rsidRDefault="00290C1E" w:rsidP="00290C1E">
            <w:r>
              <w:t>Macro</w:t>
            </w:r>
          </w:p>
          <w:p w:rsidR="00290C1E" w:rsidRDefault="00290C1E" w:rsidP="00290C1E">
            <w:r>
              <w:t>Binary</w:t>
            </w:r>
          </w:p>
          <w:p w:rsidR="00290C1E" w:rsidRDefault="00290C1E" w:rsidP="00290C1E">
            <w:r>
              <w:t>Abstraction (linked to logical prediction and sequencing)</w:t>
            </w:r>
          </w:p>
          <w:p w:rsidR="00290C1E" w:rsidRDefault="00290C1E" w:rsidP="00290C1E">
            <w:r>
              <w:t>Decomposition</w:t>
            </w:r>
          </w:p>
          <w:p w:rsidR="00290C1E" w:rsidRDefault="00290C1E" w:rsidP="00290C1E">
            <w:r>
              <w:t>String</w:t>
            </w:r>
          </w:p>
          <w:p w:rsidR="00290C1E" w:rsidRDefault="00290C1E" w:rsidP="00290C1E">
            <w:r>
              <w:t>Computational Thinking</w:t>
            </w:r>
          </w:p>
          <w:p w:rsidR="00290C1E" w:rsidRDefault="00290C1E" w:rsidP="00290C1E">
            <w:r>
              <w:t>Network</w:t>
            </w:r>
          </w:p>
          <w:p w:rsidR="00290C1E" w:rsidRDefault="00290C1E" w:rsidP="00290C1E">
            <w:r>
              <w:t>Programming language</w:t>
            </w:r>
          </w:p>
          <w:p w:rsidR="00290C1E" w:rsidRDefault="00290C1E" w:rsidP="00290C1E">
            <w:r>
              <w:t>Modify</w:t>
            </w:r>
          </w:p>
          <w:p w:rsidR="00290C1E" w:rsidRDefault="00290C1E" w:rsidP="00290C1E">
            <w:r>
              <w:t>Peripheral</w:t>
            </w:r>
          </w:p>
        </w:tc>
      </w:tr>
    </w:tbl>
    <w:p w:rsidR="00290C1E" w:rsidRDefault="00290C1E" w:rsidP="004A5EF6"/>
    <w:p w:rsidR="00290C1E" w:rsidRDefault="00290C1E" w:rsidP="004A5EF6"/>
    <w:p w:rsidR="00290C1E" w:rsidRDefault="00290C1E" w:rsidP="004A5EF6"/>
    <w:p w:rsidR="00290C1E" w:rsidRDefault="00290C1E" w:rsidP="004A5EF6"/>
    <w:p w:rsidR="004A5EF6" w:rsidRDefault="004A5EF6" w:rsidP="004A5EF6">
      <w:r>
        <w:lastRenderedPageBreak/>
        <w:t>Data Handling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4A5EF6" w:rsidTr="00062618">
        <w:trPr>
          <w:trHeight w:val="1528"/>
        </w:trPr>
        <w:tc>
          <w:tcPr>
            <w:tcW w:w="1271" w:type="dxa"/>
          </w:tcPr>
          <w:p w:rsidR="004A5EF6" w:rsidRDefault="00062618" w:rsidP="008F1653">
            <w:r>
              <w:t xml:space="preserve">EYFS &amp; </w:t>
            </w:r>
            <w:r w:rsidR="004A5EF6">
              <w:t>KS1</w:t>
            </w:r>
          </w:p>
        </w:tc>
        <w:tc>
          <w:tcPr>
            <w:tcW w:w="7745" w:type="dxa"/>
          </w:tcPr>
          <w:p w:rsidR="00062618" w:rsidRDefault="00062618" w:rsidP="008F1653">
            <w:r>
              <w:t>Count</w:t>
            </w:r>
          </w:p>
          <w:p w:rsidR="004A5EF6" w:rsidRDefault="004A5EF6" w:rsidP="008F1653">
            <w:r>
              <w:t>Pictogram</w:t>
            </w:r>
          </w:p>
          <w:p w:rsidR="004A5EF6" w:rsidRDefault="004A5EF6" w:rsidP="008F1653">
            <w:r>
              <w:t>Enter</w:t>
            </w:r>
          </w:p>
          <w:p w:rsidR="004A5EF6" w:rsidRDefault="004A5EF6" w:rsidP="008F1653">
            <w:r>
              <w:t>Information</w:t>
            </w:r>
          </w:p>
          <w:p w:rsidR="00062618" w:rsidRDefault="00062618" w:rsidP="008F1653">
            <w:r>
              <w:t>Spreadsheet</w:t>
            </w:r>
          </w:p>
          <w:p w:rsidR="004A5EF6" w:rsidRDefault="00062618" w:rsidP="008F1653">
            <w:r>
              <w:t>Store</w:t>
            </w:r>
          </w:p>
          <w:p w:rsidR="00290C1E" w:rsidRDefault="00290C1E" w:rsidP="008F1653">
            <w:r>
              <w:t>Branching Database</w:t>
            </w:r>
          </w:p>
          <w:p w:rsidR="00290C1E" w:rsidRDefault="00290C1E" w:rsidP="008F1653">
            <w:r>
              <w:t>Venn</w:t>
            </w:r>
          </w:p>
          <w:p w:rsidR="00290C1E" w:rsidRDefault="00290C1E" w:rsidP="008F1653">
            <w:r>
              <w:t>Carroll</w:t>
            </w:r>
          </w:p>
          <w:p w:rsidR="00290C1E" w:rsidRDefault="00290C1E" w:rsidP="008F1653">
            <w:r>
              <w:t>Personal Information</w:t>
            </w:r>
          </w:p>
          <w:p w:rsidR="00290C1E" w:rsidRDefault="00290C1E" w:rsidP="008F1653">
            <w:r>
              <w:t>Folder</w:t>
            </w:r>
          </w:p>
        </w:tc>
      </w:tr>
      <w:tr w:rsidR="004A5EF6" w:rsidTr="008F1653">
        <w:trPr>
          <w:trHeight w:val="547"/>
        </w:trPr>
        <w:tc>
          <w:tcPr>
            <w:tcW w:w="1271" w:type="dxa"/>
          </w:tcPr>
          <w:p w:rsidR="004A5EF6" w:rsidRDefault="004A5EF6" w:rsidP="008F1653">
            <w:r>
              <w:t>Lower KS2</w:t>
            </w:r>
          </w:p>
        </w:tc>
        <w:tc>
          <w:tcPr>
            <w:tcW w:w="7745" w:type="dxa"/>
          </w:tcPr>
          <w:p w:rsidR="004A5EF6" w:rsidRDefault="004A5EF6" w:rsidP="008F1653">
            <w:r>
              <w:t>Field</w:t>
            </w:r>
          </w:p>
          <w:p w:rsidR="004A5EF6" w:rsidRDefault="004A5EF6" w:rsidP="008F1653">
            <w:r>
              <w:t>Record</w:t>
            </w:r>
          </w:p>
          <w:p w:rsidR="00062618" w:rsidRDefault="00062618" w:rsidP="008F1653">
            <w:r>
              <w:t>Data</w:t>
            </w:r>
          </w:p>
          <w:p w:rsidR="004A5EF6" w:rsidRDefault="004A5EF6" w:rsidP="008F1653">
            <w:r>
              <w:t>Database</w:t>
            </w:r>
          </w:p>
          <w:p w:rsidR="004A5EF6" w:rsidRDefault="004A5EF6" w:rsidP="008F1653">
            <w:r>
              <w:t>Sort &amp; Search</w:t>
            </w:r>
          </w:p>
          <w:p w:rsidR="004A5EF6" w:rsidRDefault="004A5EF6" w:rsidP="008F1653">
            <w:r>
              <w:t>Present</w:t>
            </w:r>
          </w:p>
          <w:p w:rsidR="00062618" w:rsidRDefault="00062618" w:rsidP="008F1653">
            <w:r>
              <w:t>Merge</w:t>
            </w:r>
          </w:p>
        </w:tc>
      </w:tr>
      <w:tr w:rsidR="004A5EF6" w:rsidTr="008F1653">
        <w:trPr>
          <w:trHeight w:val="547"/>
        </w:trPr>
        <w:tc>
          <w:tcPr>
            <w:tcW w:w="1271" w:type="dxa"/>
          </w:tcPr>
          <w:p w:rsidR="004A5EF6" w:rsidRDefault="004A5EF6" w:rsidP="008F1653">
            <w:r>
              <w:t>Upper KS2</w:t>
            </w:r>
          </w:p>
        </w:tc>
        <w:tc>
          <w:tcPr>
            <w:tcW w:w="7745" w:type="dxa"/>
          </w:tcPr>
          <w:p w:rsidR="00024D2A" w:rsidRDefault="00024D2A" w:rsidP="00024D2A">
            <w:r>
              <w:t>Formula</w:t>
            </w:r>
          </w:p>
          <w:p w:rsidR="00024D2A" w:rsidRDefault="00024D2A" w:rsidP="00024D2A">
            <w:r>
              <w:t>Function</w:t>
            </w:r>
          </w:p>
          <w:p w:rsidR="00024D2A" w:rsidRDefault="00024D2A" w:rsidP="00024D2A">
            <w:r>
              <w:t>Spreadsheet Model</w:t>
            </w:r>
          </w:p>
          <w:p w:rsidR="00024D2A" w:rsidRDefault="00024D2A" w:rsidP="00024D2A">
            <w:r>
              <w:t>Classify</w:t>
            </w:r>
          </w:p>
          <w:p w:rsidR="00024D2A" w:rsidRDefault="00024D2A" w:rsidP="00024D2A">
            <w:r>
              <w:t>Wrap</w:t>
            </w:r>
          </w:p>
          <w:p w:rsidR="00024D2A" w:rsidRDefault="00024D2A" w:rsidP="00024D2A">
            <w:r>
              <w:t>Reformat</w:t>
            </w:r>
          </w:p>
          <w:p w:rsidR="00024D2A" w:rsidRDefault="00024D2A" w:rsidP="00024D2A">
            <w:r>
              <w:t>Cell (Cell Reference)</w:t>
            </w:r>
          </w:p>
          <w:p w:rsidR="00024D2A" w:rsidRDefault="00024D2A" w:rsidP="00024D2A">
            <w:r>
              <w:t>Usability</w:t>
            </w:r>
          </w:p>
          <w:p w:rsidR="00062618" w:rsidRDefault="00024D2A" w:rsidP="00024D2A">
            <w:r>
              <w:t>Accuracy</w:t>
            </w:r>
          </w:p>
        </w:tc>
      </w:tr>
    </w:tbl>
    <w:p w:rsidR="00062618" w:rsidRDefault="00062618"/>
    <w:p w:rsidR="00062618" w:rsidRDefault="00062618" w:rsidP="00062618">
      <w:r>
        <w:t>E-Communication</w:t>
      </w:r>
      <w:r w:rsidR="00BD3B0A">
        <w:t xml:space="preserve"> &amp; The Internet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062618" w:rsidTr="008F1653">
        <w:trPr>
          <w:trHeight w:val="1528"/>
        </w:trPr>
        <w:tc>
          <w:tcPr>
            <w:tcW w:w="1271" w:type="dxa"/>
          </w:tcPr>
          <w:p w:rsidR="00062618" w:rsidRDefault="00BD3B0A" w:rsidP="008F1653">
            <w:r>
              <w:t xml:space="preserve">EYFS &amp; </w:t>
            </w:r>
            <w:r w:rsidR="00062618">
              <w:t>KS1</w:t>
            </w:r>
          </w:p>
        </w:tc>
        <w:tc>
          <w:tcPr>
            <w:tcW w:w="7745" w:type="dxa"/>
          </w:tcPr>
          <w:p w:rsidR="00062618" w:rsidRDefault="00062618" w:rsidP="008F1653">
            <w:r>
              <w:t>Communication</w:t>
            </w:r>
          </w:p>
          <w:p w:rsidR="00062618" w:rsidRDefault="00062618" w:rsidP="008F1653">
            <w:r>
              <w:t>Electronic</w:t>
            </w:r>
          </w:p>
          <w:p w:rsidR="00062618" w:rsidRDefault="00062618" w:rsidP="008F1653">
            <w:r>
              <w:t>E-Mail</w:t>
            </w:r>
          </w:p>
          <w:p w:rsidR="00062618" w:rsidRDefault="00062618" w:rsidP="008F1653">
            <w:r>
              <w:t>Internet</w:t>
            </w:r>
          </w:p>
          <w:p w:rsidR="00BD3B0A" w:rsidRDefault="00BD3B0A" w:rsidP="008F1653">
            <w:r>
              <w:t>Page</w:t>
            </w:r>
            <w:r w:rsidR="008C150D">
              <w:t xml:space="preserve"> (webpage)</w:t>
            </w:r>
          </w:p>
          <w:p w:rsidR="00B75CFF" w:rsidRDefault="00B75CFF" w:rsidP="008F1653">
            <w:r>
              <w:t>Website</w:t>
            </w:r>
          </w:p>
          <w:p w:rsidR="00B75CFF" w:rsidRDefault="00B75CFF" w:rsidP="008F1653">
            <w:r>
              <w:t>Button</w:t>
            </w:r>
          </w:p>
          <w:p w:rsidR="00290C1E" w:rsidRDefault="00290C1E" w:rsidP="008F1653">
            <w:r>
              <w:t>Advert/Advertising</w:t>
            </w:r>
          </w:p>
          <w:p w:rsidR="00290C1E" w:rsidRDefault="00290C1E" w:rsidP="008F1653">
            <w:r>
              <w:t>Window</w:t>
            </w:r>
          </w:p>
        </w:tc>
      </w:tr>
      <w:tr w:rsidR="00062618" w:rsidTr="008F1653">
        <w:trPr>
          <w:trHeight w:val="547"/>
        </w:trPr>
        <w:tc>
          <w:tcPr>
            <w:tcW w:w="1271" w:type="dxa"/>
          </w:tcPr>
          <w:p w:rsidR="00062618" w:rsidRDefault="00062618" w:rsidP="008F1653">
            <w:r>
              <w:t>Lower KS2</w:t>
            </w:r>
          </w:p>
        </w:tc>
        <w:tc>
          <w:tcPr>
            <w:tcW w:w="7745" w:type="dxa"/>
          </w:tcPr>
          <w:p w:rsidR="00062618" w:rsidRDefault="00062618" w:rsidP="008F1653">
            <w:r>
              <w:t>Blog</w:t>
            </w:r>
          </w:p>
          <w:p w:rsidR="00062618" w:rsidRDefault="00062618" w:rsidP="008F1653">
            <w:r>
              <w:t>Attachment</w:t>
            </w:r>
          </w:p>
          <w:p w:rsidR="00062618" w:rsidRDefault="00062618" w:rsidP="008F1653">
            <w:r>
              <w:t>Subject</w:t>
            </w:r>
          </w:p>
          <w:p w:rsidR="00062618" w:rsidRDefault="00062618" w:rsidP="008F1653">
            <w:r>
              <w:t>World Wide Web</w:t>
            </w:r>
          </w:p>
          <w:p w:rsidR="00290C1E" w:rsidRDefault="00290C1E" w:rsidP="008F1653">
            <w:r>
              <w:t>Cyber</w:t>
            </w:r>
          </w:p>
          <w:p w:rsidR="00BD3B0A" w:rsidRDefault="00BD3B0A" w:rsidP="008F1653">
            <w:r>
              <w:t>Source (validity)</w:t>
            </w:r>
          </w:p>
          <w:p w:rsidR="00BD3B0A" w:rsidRDefault="00BD3B0A" w:rsidP="008F1653">
            <w:r>
              <w:t>Wiki</w:t>
            </w:r>
          </w:p>
          <w:p w:rsidR="00BD3B0A" w:rsidRDefault="00BD3B0A" w:rsidP="008F1653">
            <w:r>
              <w:t>Social Network/Social Media</w:t>
            </w:r>
          </w:p>
          <w:p w:rsidR="00BD3B0A" w:rsidRDefault="00BD3B0A" w:rsidP="008F1653">
            <w:r>
              <w:t>Shortcut</w:t>
            </w:r>
          </w:p>
          <w:p w:rsidR="00B75CFF" w:rsidRDefault="00B75CFF" w:rsidP="008F1653">
            <w:r>
              <w:t>Menu</w:t>
            </w:r>
          </w:p>
          <w:p w:rsidR="00290C1E" w:rsidRDefault="00290C1E" w:rsidP="008F1653">
            <w:r>
              <w:lastRenderedPageBreak/>
              <w:t>Tab</w:t>
            </w:r>
          </w:p>
        </w:tc>
      </w:tr>
      <w:tr w:rsidR="00062618" w:rsidTr="008F1653">
        <w:trPr>
          <w:trHeight w:val="547"/>
        </w:trPr>
        <w:tc>
          <w:tcPr>
            <w:tcW w:w="1271" w:type="dxa"/>
          </w:tcPr>
          <w:p w:rsidR="00062618" w:rsidRDefault="00062618" w:rsidP="008F1653">
            <w:r>
              <w:lastRenderedPageBreak/>
              <w:t>Upper KS2</w:t>
            </w:r>
          </w:p>
        </w:tc>
        <w:tc>
          <w:tcPr>
            <w:tcW w:w="7745" w:type="dxa"/>
          </w:tcPr>
          <w:p w:rsidR="00062618" w:rsidRDefault="00062618" w:rsidP="008F1653">
            <w:r>
              <w:t>Micro-Blog</w:t>
            </w:r>
          </w:p>
          <w:p w:rsidR="00062618" w:rsidRDefault="00062618" w:rsidP="008F1653">
            <w:r>
              <w:t>Instant Messaging</w:t>
            </w:r>
          </w:p>
          <w:p w:rsidR="00062618" w:rsidRDefault="00062618" w:rsidP="008F1653">
            <w:r>
              <w:t>Communication and Collaboration (Collaborative Document)</w:t>
            </w:r>
          </w:p>
          <w:p w:rsidR="00062618" w:rsidRDefault="00062618" w:rsidP="008F1653">
            <w:r>
              <w:t>Cloud</w:t>
            </w:r>
          </w:p>
          <w:p w:rsidR="00062618" w:rsidRDefault="00062618" w:rsidP="008F1653">
            <w:r>
              <w:t>Internet and World Wide Web (</w:t>
            </w:r>
            <w:r w:rsidR="00BD3B0A">
              <w:t>the difference)</w:t>
            </w:r>
          </w:p>
          <w:p w:rsidR="00BD3B0A" w:rsidRDefault="00BD3B0A" w:rsidP="00BD3B0A">
            <w:r>
              <w:t>Validity</w:t>
            </w:r>
          </w:p>
          <w:p w:rsidR="00BD3B0A" w:rsidRDefault="00BD3B0A" w:rsidP="00BD3B0A">
            <w:r>
              <w:t xml:space="preserve">Reference </w:t>
            </w:r>
          </w:p>
          <w:p w:rsidR="00BD3B0A" w:rsidRDefault="00BD3B0A" w:rsidP="008F1653">
            <w:r>
              <w:t>Copyright</w:t>
            </w:r>
          </w:p>
          <w:p w:rsidR="00BD3B0A" w:rsidRDefault="00BD3B0A" w:rsidP="008F1653">
            <w:r>
              <w:t>Network</w:t>
            </w:r>
          </w:p>
          <w:p w:rsidR="00BD3B0A" w:rsidRDefault="00BD3B0A" w:rsidP="008F1653">
            <w:r>
              <w:t>Boolean Operator</w:t>
            </w:r>
          </w:p>
          <w:p w:rsidR="00BD3B0A" w:rsidRDefault="00BD3B0A" w:rsidP="008F1653">
            <w:r>
              <w:t>Complex Operator</w:t>
            </w:r>
          </w:p>
          <w:p w:rsidR="00BD3B0A" w:rsidRDefault="00BD3B0A" w:rsidP="008F1653">
            <w:r>
              <w:t>Page Rank</w:t>
            </w:r>
          </w:p>
        </w:tc>
      </w:tr>
    </w:tbl>
    <w:p w:rsidR="00BD3B0A" w:rsidRDefault="00BD3B0A"/>
    <w:p w:rsidR="00BD3B0A" w:rsidRDefault="00B75CFF" w:rsidP="00BD3B0A">
      <w:r>
        <w:t>Media Production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BD3B0A" w:rsidTr="008F1653">
        <w:trPr>
          <w:trHeight w:val="1528"/>
        </w:trPr>
        <w:tc>
          <w:tcPr>
            <w:tcW w:w="1271" w:type="dxa"/>
          </w:tcPr>
          <w:p w:rsidR="00BD3B0A" w:rsidRDefault="00BD3B0A" w:rsidP="008F1653">
            <w:r>
              <w:t>EYFS &amp; KS1</w:t>
            </w:r>
          </w:p>
        </w:tc>
        <w:tc>
          <w:tcPr>
            <w:tcW w:w="7745" w:type="dxa"/>
          </w:tcPr>
          <w:p w:rsidR="00BD3B0A" w:rsidRDefault="00BD3B0A" w:rsidP="008F1653">
            <w:r>
              <w:t>Font</w:t>
            </w:r>
          </w:p>
          <w:p w:rsidR="00BD3B0A" w:rsidRDefault="00BD3B0A" w:rsidP="008F1653">
            <w:r>
              <w:t>Digital</w:t>
            </w:r>
          </w:p>
          <w:p w:rsidR="00BD3B0A" w:rsidRDefault="00BD3B0A" w:rsidP="008F1653">
            <w:r>
              <w:t>Copy</w:t>
            </w:r>
          </w:p>
          <w:p w:rsidR="00BD3B0A" w:rsidRDefault="00BD3B0A" w:rsidP="008F1653">
            <w:r>
              <w:t>Paste</w:t>
            </w:r>
          </w:p>
          <w:p w:rsidR="00BD3B0A" w:rsidRDefault="00BD3B0A" w:rsidP="008F1653">
            <w:r>
              <w:t>Left Click</w:t>
            </w:r>
          </w:p>
          <w:p w:rsidR="00BD3B0A" w:rsidRDefault="00BD3B0A" w:rsidP="008F1653">
            <w:r>
              <w:t>Right Click</w:t>
            </w:r>
          </w:p>
          <w:p w:rsidR="00BD3B0A" w:rsidRDefault="00BD3B0A" w:rsidP="008F1653">
            <w:r>
              <w:t>Click and Drag</w:t>
            </w:r>
          </w:p>
          <w:p w:rsidR="00B75CFF" w:rsidRDefault="00B75CFF" w:rsidP="008F1653">
            <w:r>
              <w:t>Brush</w:t>
            </w:r>
          </w:p>
          <w:p w:rsidR="00B75CFF" w:rsidRDefault="00B75CFF" w:rsidP="008F1653">
            <w:r>
              <w:t>Tool</w:t>
            </w:r>
          </w:p>
          <w:p w:rsidR="00B75CFF" w:rsidRDefault="00B75CFF" w:rsidP="008F1653">
            <w:r>
              <w:t>Keyboard</w:t>
            </w:r>
          </w:p>
          <w:p w:rsidR="00B75CFF" w:rsidRDefault="00B75CFF" w:rsidP="008F1653">
            <w:r>
              <w:t>Mouse</w:t>
            </w:r>
          </w:p>
          <w:p w:rsidR="00B75CFF" w:rsidRDefault="00B75CFF" w:rsidP="008F1653">
            <w:r>
              <w:t>Stamp</w:t>
            </w:r>
          </w:p>
          <w:p w:rsidR="00B75CFF" w:rsidRDefault="00B75CFF" w:rsidP="008F1653">
            <w:r>
              <w:t>Load</w:t>
            </w:r>
          </w:p>
        </w:tc>
      </w:tr>
      <w:tr w:rsidR="00BD3B0A" w:rsidTr="008F1653">
        <w:trPr>
          <w:trHeight w:val="547"/>
        </w:trPr>
        <w:tc>
          <w:tcPr>
            <w:tcW w:w="1271" w:type="dxa"/>
          </w:tcPr>
          <w:p w:rsidR="00BD3B0A" w:rsidRDefault="00BD3B0A" w:rsidP="008F1653">
            <w:r>
              <w:t>Lower KS2</w:t>
            </w:r>
          </w:p>
        </w:tc>
        <w:tc>
          <w:tcPr>
            <w:tcW w:w="7745" w:type="dxa"/>
          </w:tcPr>
          <w:p w:rsidR="00BD3B0A" w:rsidRDefault="00BD3B0A" w:rsidP="008F1653">
            <w:r>
              <w:t>Multimedia</w:t>
            </w:r>
          </w:p>
          <w:p w:rsidR="00BD3B0A" w:rsidRDefault="00BD3B0A" w:rsidP="008F1653">
            <w:r>
              <w:t>Audio</w:t>
            </w:r>
          </w:p>
          <w:p w:rsidR="00B75CFF" w:rsidRDefault="00B75CFF" w:rsidP="008F1653">
            <w:r>
              <w:t>Save (and Save as)</w:t>
            </w:r>
          </w:p>
          <w:p w:rsidR="00B75CFF" w:rsidRDefault="00B75CFF" w:rsidP="008F1653">
            <w:r>
              <w:t>Line Break</w:t>
            </w:r>
          </w:p>
          <w:p w:rsidR="00B75CFF" w:rsidRDefault="00B75CFF" w:rsidP="008F1653">
            <w:r>
              <w:t>Enter</w:t>
            </w:r>
          </w:p>
          <w:p w:rsidR="00B75CFF" w:rsidRDefault="00B75CFF" w:rsidP="008F1653">
            <w:r>
              <w:t>Format</w:t>
            </w:r>
          </w:p>
          <w:p w:rsidR="00B75CFF" w:rsidRDefault="00B75CFF" w:rsidP="008F1653">
            <w:r>
              <w:t>Layout</w:t>
            </w:r>
          </w:p>
          <w:p w:rsidR="00B75CFF" w:rsidRDefault="00B75CFF" w:rsidP="008F1653">
            <w:r>
              <w:t>Transparent</w:t>
            </w:r>
          </w:p>
          <w:p w:rsidR="00B75CFF" w:rsidRDefault="00B75CFF" w:rsidP="008F1653">
            <w:r>
              <w:t>Alignment</w:t>
            </w:r>
          </w:p>
          <w:p w:rsidR="00B75CFF" w:rsidRDefault="00B75CFF" w:rsidP="008F1653">
            <w:r>
              <w:t>File Format (linked to export)</w:t>
            </w:r>
          </w:p>
          <w:p w:rsidR="00B75CFF" w:rsidRDefault="00B75CFF" w:rsidP="008F1653">
            <w:r>
              <w:t>Pitch</w:t>
            </w:r>
          </w:p>
          <w:p w:rsidR="00B75CFF" w:rsidRDefault="00B75CFF" w:rsidP="008F1653">
            <w:r>
              <w:t>Tempo</w:t>
            </w:r>
          </w:p>
        </w:tc>
      </w:tr>
      <w:tr w:rsidR="00BD3B0A" w:rsidTr="008F1653">
        <w:trPr>
          <w:trHeight w:val="547"/>
        </w:trPr>
        <w:tc>
          <w:tcPr>
            <w:tcW w:w="1271" w:type="dxa"/>
          </w:tcPr>
          <w:p w:rsidR="00BD3B0A" w:rsidRDefault="00BD3B0A" w:rsidP="008F1653">
            <w:r>
              <w:t>Upper KS2</w:t>
            </w:r>
          </w:p>
        </w:tc>
        <w:tc>
          <w:tcPr>
            <w:tcW w:w="7745" w:type="dxa"/>
          </w:tcPr>
          <w:p w:rsidR="00BD3B0A" w:rsidRDefault="00B75CFF" w:rsidP="008F1653">
            <w:r>
              <w:t>Export</w:t>
            </w:r>
          </w:p>
          <w:p w:rsidR="00B75CFF" w:rsidRDefault="00B75CFF" w:rsidP="008F1653">
            <w:r>
              <w:t>Safe Zone</w:t>
            </w:r>
          </w:p>
          <w:p w:rsidR="00B75CFF" w:rsidRDefault="00B75CFF" w:rsidP="008F1653">
            <w:r>
              <w:t>Hyper-Link</w:t>
            </w:r>
          </w:p>
          <w:p w:rsidR="00B75CFF" w:rsidRDefault="00B75CFF" w:rsidP="008F1653">
            <w:r>
              <w:t>Icon</w:t>
            </w:r>
          </w:p>
          <w:p w:rsidR="00B75CFF" w:rsidRDefault="00B75CFF" w:rsidP="008F1653">
            <w:r>
              <w:t>Transparent (including opacity)</w:t>
            </w:r>
          </w:p>
        </w:tc>
      </w:tr>
    </w:tbl>
    <w:p w:rsidR="00BD3B0A" w:rsidRDefault="00BD3B0A"/>
    <w:p w:rsidR="00062618" w:rsidRDefault="00062618"/>
    <w:sectPr w:rsidR="000626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07B"/>
    <w:rsid w:val="00024D2A"/>
    <w:rsid w:val="00062618"/>
    <w:rsid w:val="000C7A72"/>
    <w:rsid w:val="000D307B"/>
    <w:rsid w:val="001945B8"/>
    <w:rsid w:val="00290C1E"/>
    <w:rsid w:val="00360080"/>
    <w:rsid w:val="00413792"/>
    <w:rsid w:val="004A5EF6"/>
    <w:rsid w:val="008C150D"/>
    <w:rsid w:val="00B75CFF"/>
    <w:rsid w:val="00BD3B0A"/>
    <w:rsid w:val="00E96C22"/>
    <w:rsid w:val="00F4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2B68E2-37DB-45D6-AE93-420DE2400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3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Caroline West</cp:lastModifiedBy>
  <cp:revision>2</cp:revision>
  <cp:lastPrinted>2022-09-07T06:40:00Z</cp:lastPrinted>
  <dcterms:created xsi:type="dcterms:W3CDTF">2023-01-16T13:13:00Z</dcterms:created>
  <dcterms:modified xsi:type="dcterms:W3CDTF">2023-01-16T13:13:00Z</dcterms:modified>
</cp:coreProperties>
</file>